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701" w:rsidRPr="002B4658" w:rsidRDefault="00B84701" w:rsidP="00CC20C2">
      <w:pPr>
        <w:pStyle w:val="NormalWeb"/>
        <w:jc w:val="center"/>
        <w:rPr>
          <w:b/>
          <w:sz w:val="28"/>
        </w:rPr>
      </w:pPr>
      <w:bookmarkStart w:id="0" w:name="_GoBack"/>
      <w:bookmarkEnd w:id="0"/>
      <w:r w:rsidRPr="002B4658">
        <w:rPr>
          <w:b/>
          <w:sz w:val="28"/>
        </w:rPr>
        <w:t xml:space="preserve">Déclaration </w:t>
      </w:r>
      <w:r w:rsidR="009828F9" w:rsidRPr="002B4658">
        <w:rPr>
          <w:b/>
          <w:sz w:val="28"/>
        </w:rPr>
        <w:t xml:space="preserve">annuelle </w:t>
      </w:r>
      <w:r w:rsidRPr="002B4658">
        <w:rPr>
          <w:b/>
          <w:sz w:val="28"/>
        </w:rPr>
        <w:t>de ruches : Du 1</w:t>
      </w:r>
      <w:r w:rsidRPr="002B4658">
        <w:rPr>
          <w:b/>
          <w:sz w:val="28"/>
          <w:vertAlign w:val="superscript"/>
        </w:rPr>
        <w:t>er</w:t>
      </w:r>
      <w:r w:rsidR="0096101F" w:rsidRPr="002B4658">
        <w:rPr>
          <w:b/>
          <w:sz w:val="28"/>
        </w:rPr>
        <w:t xml:space="preserve"> septembre au 31 décembre</w:t>
      </w:r>
    </w:p>
    <w:p w:rsidR="002140F1" w:rsidRDefault="00B84701" w:rsidP="00CC20C2">
      <w:pPr>
        <w:pStyle w:val="NormalWeb"/>
        <w:spacing w:after="0" w:afterAutospacing="0"/>
        <w:jc w:val="both"/>
      </w:pPr>
      <w:r>
        <w:t>La déclaration</w:t>
      </w:r>
      <w:r w:rsidR="002140F1">
        <w:t xml:space="preserve"> de ruches</w:t>
      </w:r>
      <w:r>
        <w:t xml:space="preserve"> est une obligation </w:t>
      </w:r>
      <w:r w:rsidR="002140F1">
        <w:t xml:space="preserve">annuelle </w:t>
      </w:r>
      <w:r>
        <w:t>pour tout</w:t>
      </w:r>
      <w:r w:rsidR="002140F1">
        <w:t xml:space="preserve"> </w:t>
      </w:r>
      <w:r w:rsidR="00813297">
        <w:t>détenteur de colonies d’abeilles</w:t>
      </w:r>
      <w:r w:rsidR="002140F1">
        <w:t xml:space="preserve">, </w:t>
      </w:r>
      <w:r w:rsidR="002140F1" w:rsidRPr="002140F1">
        <w:rPr>
          <w:b/>
        </w:rPr>
        <w:t xml:space="preserve">dès la première </w:t>
      </w:r>
      <w:r w:rsidR="00813297">
        <w:rPr>
          <w:b/>
        </w:rPr>
        <w:t>ruche</w:t>
      </w:r>
      <w:r w:rsidR="002140F1" w:rsidRPr="002140F1">
        <w:rPr>
          <w:b/>
        </w:rPr>
        <w:t xml:space="preserve"> détenue</w:t>
      </w:r>
      <w:r>
        <w:t xml:space="preserve">. </w:t>
      </w:r>
    </w:p>
    <w:p w:rsidR="0096101F" w:rsidRDefault="0096101F" w:rsidP="00CC20C2">
      <w:pPr>
        <w:pStyle w:val="NormalWeb"/>
        <w:spacing w:before="0" w:beforeAutospacing="0" w:after="0" w:afterAutospacing="0"/>
        <w:jc w:val="both"/>
      </w:pPr>
    </w:p>
    <w:p w:rsidR="002140F1" w:rsidRDefault="0038732C" w:rsidP="00CC20C2">
      <w:pPr>
        <w:pStyle w:val="NormalWeb"/>
        <w:spacing w:before="0" w:beforeAutospacing="0" w:after="0" w:afterAutospacing="0"/>
        <w:jc w:val="both"/>
      </w:pPr>
      <w:r w:rsidRPr="0038732C">
        <w:rPr>
          <w:noProof/>
        </w:rPr>
        <w:drawing>
          <wp:anchor distT="0" distB="0" distL="114300" distR="114300" simplePos="0" relativeHeight="251658240" behindDoc="1" locked="0" layoutInCell="1" allowOverlap="1" wp14:anchorId="5D0FBBCB" wp14:editId="3FA43CFA">
            <wp:simplePos x="0" y="0"/>
            <wp:positionH relativeFrom="margin">
              <wp:align>right</wp:align>
            </wp:positionH>
            <wp:positionV relativeFrom="paragraph">
              <wp:posOffset>6927</wp:posOffset>
            </wp:positionV>
            <wp:extent cx="2484120" cy="1863090"/>
            <wp:effectExtent l="19050" t="19050" r="11430" b="22860"/>
            <wp:wrapTight wrapText="bothSides">
              <wp:wrapPolygon edited="0">
                <wp:start x="-166" y="-221"/>
                <wp:lineTo x="-166" y="21644"/>
                <wp:lineTo x="21534" y="21644"/>
                <wp:lineTo x="21534" y="-221"/>
                <wp:lineTo x="-166" y="-221"/>
              </wp:wrapPolygon>
            </wp:wrapTight>
            <wp:docPr id="1" name="Image 1" descr="C:\Users\Alessandra\Desktop\DECLARATIONS\2017\Communication\Photo arti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ssandra\Desktop\DECLARATIONS\2017\Communication\Photo articl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186309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40F1">
        <w:t xml:space="preserve">Elle participe à : </w:t>
      </w:r>
    </w:p>
    <w:p w:rsidR="002140F1" w:rsidRDefault="002140F1" w:rsidP="00CC20C2">
      <w:pPr>
        <w:pStyle w:val="NormalWeb"/>
        <w:numPr>
          <w:ilvl w:val="0"/>
          <w:numId w:val="1"/>
        </w:numPr>
        <w:spacing w:before="0" w:beforeAutospacing="0"/>
        <w:jc w:val="both"/>
      </w:pPr>
      <w:r>
        <w:t>La gestion sanitaire des colonies d’abeilles,</w:t>
      </w:r>
    </w:p>
    <w:p w:rsidR="002140F1" w:rsidRDefault="002140F1" w:rsidP="00CC20C2">
      <w:pPr>
        <w:pStyle w:val="NormalWeb"/>
        <w:numPr>
          <w:ilvl w:val="0"/>
          <w:numId w:val="1"/>
        </w:numPr>
        <w:jc w:val="both"/>
      </w:pPr>
      <w:r>
        <w:t>La connaissance de l’évolution du cheptel apicole</w:t>
      </w:r>
      <w:r w:rsidR="005C0FAD">
        <w:t>,</w:t>
      </w:r>
    </w:p>
    <w:p w:rsidR="002140F1" w:rsidRDefault="002140F1" w:rsidP="00CC20C2">
      <w:pPr>
        <w:pStyle w:val="NormalWeb"/>
        <w:numPr>
          <w:ilvl w:val="0"/>
          <w:numId w:val="1"/>
        </w:numPr>
        <w:jc w:val="both"/>
      </w:pPr>
      <w:r>
        <w:t>La mobilisation d’aides européennes pour la filière apicole française,</w:t>
      </w:r>
    </w:p>
    <w:p w:rsidR="002140F1" w:rsidRDefault="00CA23CA" w:rsidP="00CC20C2">
      <w:pPr>
        <w:pStyle w:val="NormalWeb"/>
        <w:jc w:val="both"/>
      </w:pPr>
      <w:r>
        <w:t>E</w:t>
      </w:r>
      <w:r w:rsidR="002140F1">
        <w:t xml:space="preserve">lle doit être réalisée chaque année, entre le </w:t>
      </w:r>
      <w:r w:rsidR="002140F1" w:rsidRPr="002140F1">
        <w:rPr>
          <w:b/>
        </w:rPr>
        <w:t>1</w:t>
      </w:r>
      <w:r w:rsidR="002140F1" w:rsidRPr="002140F1">
        <w:rPr>
          <w:b/>
          <w:vertAlign w:val="superscript"/>
        </w:rPr>
        <w:t>er</w:t>
      </w:r>
      <w:r w:rsidR="002140F1" w:rsidRPr="002140F1">
        <w:rPr>
          <w:b/>
        </w:rPr>
        <w:t xml:space="preserve"> septembre et le 31 décembre</w:t>
      </w:r>
      <w:r w:rsidR="002140F1">
        <w:t>. Toutes les colonies sont à déclarer, qu’elles soient en ruches, en ruchettes ou ruchettes de fécondation.</w:t>
      </w:r>
    </w:p>
    <w:p w:rsidR="002140F1" w:rsidRDefault="002140F1" w:rsidP="00CC20C2">
      <w:pPr>
        <w:pStyle w:val="NormalWeb"/>
        <w:spacing w:after="0" w:afterAutospacing="0"/>
        <w:jc w:val="both"/>
        <w:rPr>
          <w:rStyle w:val="textexposedshow"/>
          <w:b/>
        </w:rPr>
      </w:pPr>
      <w:r>
        <w:t xml:space="preserve">Une procédure simplifiée de déclaration en ligne a été mise en place sur le site </w:t>
      </w:r>
      <w:r w:rsidR="006952AC">
        <w:t xml:space="preserve">: </w:t>
      </w:r>
      <w:hyperlink r:id="rId6" w:tgtFrame="_blank" w:history="1">
        <w:r w:rsidR="00B84701" w:rsidRPr="00B84701">
          <w:rPr>
            <w:rStyle w:val="Lienhypertexte"/>
            <w:b/>
          </w:rPr>
          <w:t>http://mesdemarches.agriculture.gouv.fr/</w:t>
        </w:r>
      </w:hyperlink>
      <w:r>
        <w:rPr>
          <w:rStyle w:val="textexposedshow"/>
          <w:b/>
        </w:rPr>
        <w:t xml:space="preserve"> </w:t>
      </w:r>
    </w:p>
    <w:p w:rsidR="00E428C4" w:rsidRPr="00CA23CA" w:rsidRDefault="00CA23CA" w:rsidP="00CC20C2">
      <w:pPr>
        <w:pStyle w:val="NormalWeb"/>
        <w:spacing w:after="0" w:afterAutospacing="0"/>
        <w:jc w:val="both"/>
      </w:pPr>
      <w:r>
        <w:rPr>
          <w:rStyle w:val="textexposedshow"/>
        </w:rPr>
        <w:t>En cas de besoin, contactez le service d’assistance aux déclarants :</w:t>
      </w:r>
    </w:p>
    <w:p w:rsidR="00CA23CA" w:rsidRDefault="00641285" w:rsidP="00CC20C2">
      <w:pPr>
        <w:pStyle w:val="NormalWeb"/>
        <w:numPr>
          <w:ilvl w:val="0"/>
          <w:numId w:val="1"/>
        </w:numPr>
        <w:spacing w:before="0" w:beforeAutospacing="0"/>
        <w:jc w:val="both"/>
      </w:pPr>
      <w:r w:rsidRPr="00CA23CA">
        <w:t xml:space="preserve">Mail : </w:t>
      </w:r>
      <w:hyperlink r:id="rId7" w:history="1">
        <w:r w:rsidR="00CA23CA" w:rsidRPr="00714229">
          <w:rPr>
            <w:rStyle w:val="Lienhypertexte"/>
          </w:rPr>
          <w:t>assistance.declaration.ruches@agriculture.gouv.fr</w:t>
        </w:r>
      </w:hyperlink>
    </w:p>
    <w:p w:rsidR="00E428C4" w:rsidRPr="00CA23CA" w:rsidRDefault="00CA23CA" w:rsidP="00CC20C2">
      <w:pPr>
        <w:pStyle w:val="NormalWeb"/>
        <w:numPr>
          <w:ilvl w:val="0"/>
          <w:numId w:val="1"/>
        </w:numPr>
        <w:spacing w:before="0" w:beforeAutospacing="0"/>
        <w:jc w:val="both"/>
      </w:pPr>
      <w:r w:rsidRPr="00CA23CA">
        <w:t>Téléphone</w:t>
      </w:r>
      <w:r w:rsidR="00641285" w:rsidRPr="00CA23CA">
        <w:t xml:space="preserve"> : 01 49 55 82 22</w:t>
      </w:r>
    </w:p>
    <w:p w:rsidR="00CA23CA" w:rsidRDefault="009A3E56" w:rsidP="00CC20C2">
      <w:pPr>
        <w:pStyle w:val="NormalWeb"/>
        <w:jc w:val="both"/>
        <w:rPr>
          <w:rStyle w:val="textexposedshow"/>
        </w:rPr>
      </w:pPr>
      <w:r w:rsidRPr="002B4658">
        <w:rPr>
          <w:rStyle w:val="textexposedshow"/>
          <w:u w:val="single"/>
        </w:rPr>
        <w:t>A</w:t>
      </w:r>
      <w:r w:rsidR="002B4658" w:rsidRPr="002B4658">
        <w:rPr>
          <w:rStyle w:val="textexposedshow"/>
          <w:u w:val="single"/>
        </w:rPr>
        <w:t xml:space="preserve"> NOTER</w:t>
      </w:r>
      <w:r w:rsidR="002B4658">
        <w:rPr>
          <w:rStyle w:val="textexposedshow"/>
        </w:rPr>
        <w:t xml:space="preserve"> </w:t>
      </w:r>
      <w:r>
        <w:rPr>
          <w:rStyle w:val="textexposedshow"/>
        </w:rPr>
        <w:t xml:space="preserve">: pour les nouveaux apiculteurs ou les apiculteurs souhaitant obtenir un récépissé de déclaration actualisé, il est possible de réaliser </w:t>
      </w:r>
      <w:r w:rsidR="00641285">
        <w:rPr>
          <w:rStyle w:val="textexposedshow"/>
        </w:rPr>
        <w:t>une déclar</w:t>
      </w:r>
      <w:r>
        <w:rPr>
          <w:rStyle w:val="textexposedshow"/>
        </w:rPr>
        <w:t>ation hors période obligatoire (</w:t>
      </w:r>
      <w:r w:rsidR="00641285">
        <w:rPr>
          <w:rStyle w:val="textexposedshow"/>
        </w:rPr>
        <w:t>entre le 1</w:t>
      </w:r>
      <w:r w:rsidR="00641285" w:rsidRPr="00641285">
        <w:rPr>
          <w:rStyle w:val="textexposedshow"/>
          <w:vertAlign w:val="superscript"/>
        </w:rPr>
        <w:t>er</w:t>
      </w:r>
      <w:r w:rsidR="00641285">
        <w:rPr>
          <w:rStyle w:val="textexposedshow"/>
        </w:rPr>
        <w:t xml:space="preserve"> janvier et le 31 Août 201</w:t>
      </w:r>
      <w:r w:rsidR="00813297">
        <w:rPr>
          <w:rStyle w:val="textexposedshow"/>
        </w:rPr>
        <w:t>8</w:t>
      </w:r>
      <w:r>
        <w:rPr>
          <w:rStyle w:val="textexposedshow"/>
        </w:rPr>
        <w:t xml:space="preserve">. Cette démarche </w:t>
      </w:r>
      <w:r w:rsidR="00641285">
        <w:rPr>
          <w:rStyle w:val="textexposedshow"/>
        </w:rPr>
        <w:t xml:space="preserve">ne dispense </w:t>
      </w:r>
      <w:r>
        <w:rPr>
          <w:rStyle w:val="textexposedshow"/>
        </w:rPr>
        <w:t xml:space="preserve">cependant </w:t>
      </w:r>
      <w:r w:rsidR="00641285">
        <w:rPr>
          <w:rStyle w:val="textexposedshow"/>
        </w:rPr>
        <w:t>pas de la déclaration annuelle de ruches (à réaliser obligatoirement entre le 1</w:t>
      </w:r>
      <w:r w:rsidR="00641285" w:rsidRPr="00641285">
        <w:rPr>
          <w:rStyle w:val="textexposedshow"/>
          <w:vertAlign w:val="superscript"/>
        </w:rPr>
        <w:t>er</w:t>
      </w:r>
      <w:r w:rsidR="00641285">
        <w:rPr>
          <w:rStyle w:val="textexposedshow"/>
        </w:rPr>
        <w:t xml:space="preserve"> septembre et le 31 décembre 201</w:t>
      </w:r>
      <w:r w:rsidR="00813297">
        <w:rPr>
          <w:rStyle w:val="textexposedshow"/>
        </w:rPr>
        <w:t>8</w:t>
      </w:r>
      <w:r w:rsidR="00641285">
        <w:rPr>
          <w:rStyle w:val="textexposedshow"/>
        </w:rPr>
        <w:t>)</w:t>
      </w:r>
    </w:p>
    <w:p w:rsidR="009D4EE8" w:rsidRPr="002140F1" w:rsidRDefault="009D4EE8" w:rsidP="002140F1">
      <w:pPr>
        <w:pStyle w:val="NormalWeb"/>
        <w:rPr>
          <w:rStyle w:val="textexposedshow"/>
        </w:rPr>
      </w:pPr>
    </w:p>
    <w:sectPr w:rsidR="009D4EE8" w:rsidRPr="00214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962EB"/>
    <w:multiLevelType w:val="hybridMultilevel"/>
    <w:tmpl w:val="A26CA2E4"/>
    <w:lvl w:ilvl="0" w:tplc="E57ED0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4556D"/>
    <w:multiLevelType w:val="hybridMultilevel"/>
    <w:tmpl w:val="100E412A"/>
    <w:lvl w:ilvl="0" w:tplc="594073A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C32EA0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96907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79A299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AD609B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E3870D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188E6B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866DBD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B744F4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701"/>
    <w:rsid w:val="000013E3"/>
    <w:rsid w:val="00001B17"/>
    <w:rsid w:val="000139D1"/>
    <w:rsid w:val="0001502F"/>
    <w:rsid w:val="000201C1"/>
    <w:rsid w:val="0002054A"/>
    <w:rsid w:val="00020F2F"/>
    <w:rsid w:val="000231B5"/>
    <w:rsid w:val="00032EE4"/>
    <w:rsid w:val="00033B1C"/>
    <w:rsid w:val="00035168"/>
    <w:rsid w:val="0003761C"/>
    <w:rsid w:val="00042EBE"/>
    <w:rsid w:val="00050276"/>
    <w:rsid w:val="00056335"/>
    <w:rsid w:val="000773D2"/>
    <w:rsid w:val="00081542"/>
    <w:rsid w:val="00092C3A"/>
    <w:rsid w:val="000A3658"/>
    <w:rsid w:val="000A3CA3"/>
    <w:rsid w:val="000A6756"/>
    <w:rsid w:val="000A6AE7"/>
    <w:rsid w:val="000B15AB"/>
    <w:rsid w:val="000B1611"/>
    <w:rsid w:val="000B475F"/>
    <w:rsid w:val="000C424A"/>
    <w:rsid w:val="000D56AB"/>
    <w:rsid w:val="000D6878"/>
    <w:rsid w:val="000E1B58"/>
    <w:rsid w:val="000E25E8"/>
    <w:rsid w:val="000E6070"/>
    <w:rsid w:val="000F21FA"/>
    <w:rsid w:val="000F7726"/>
    <w:rsid w:val="001011E4"/>
    <w:rsid w:val="00111D10"/>
    <w:rsid w:val="00114CCE"/>
    <w:rsid w:val="001151AE"/>
    <w:rsid w:val="001308AB"/>
    <w:rsid w:val="00133072"/>
    <w:rsid w:val="001377CD"/>
    <w:rsid w:val="0014264A"/>
    <w:rsid w:val="00146E79"/>
    <w:rsid w:val="00160BB5"/>
    <w:rsid w:val="00175C10"/>
    <w:rsid w:val="00180618"/>
    <w:rsid w:val="001840B5"/>
    <w:rsid w:val="001849E4"/>
    <w:rsid w:val="00190890"/>
    <w:rsid w:val="00193F8C"/>
    <w:rsid w:val="00195D7D"/>
    <w:rsid w:val="00196C1B"/>
    <w:rsid w:val="001A5ABD"/>
    <w:rsid w:val="001B1CFA"/>
    <w:rsid w:val="001C39F2"/>
    <w:rsid w:val="001C53F9"/>
    <w:rsid w:val="001C68E4"/>
    <w:rsid w:val="001D6DC0"/>
    <w:rsid w:val="001D75D2"/>
    <w:rsid w:val="001E1FC2"/>
    <w:rsid w:val="001E3C53"/>
    <w:rsid w:val="001E7B1C"/>
    <w:rsid w:val="001F0AB1"/>
    <w:rsid w:val="002037C3"/>
    <w:rsid w:val="002102A9"/>
    <w:rsid w:val="002140F1"/>
    <w:rsid w:val="00223DF8"/>
    <w:rsid w:val="0023119A"/>
    <w:rsid w:val="002337ED"/>
    <w:rsid w:val="0024133D"/>
    <w:rsid w:val="00242F13"/>
    <w:rsid w:val="0025018F"/>
    <w:rsid w:val="002801C1"/>
    <w:rsid w:val="0028373E"/>
    <w:rsid w:val="00294CDF"/>
    <w:rsid w:val="00295205"/>
    <w:rsid w:val="00296646"/>
    <w:rsid w:val="00297A30"/>
    <w:rsid w:val="002A1202"/>
    <w:rsid w:val="002A40B3"/>
    <w:rsid w:val="002B2345"/>
    <w:rsid w:val="002B3CA8"/>
    <w:rsid w:val="002B4658"/>
    <w:rsid w:val="002B5E3F"/>
    <w:rsid w:val="002D28C2"/>
    <w:rsid w:val="002E39F2"/>
    <w:rsid w:val="002E61E6"/>
    <w:rsid w:val="002F5042"/>
    <w:rsid w:val="002F7175"/>
    <w:rsid w:val="00301F4C"/>
    <w:rsid w:val="00302A1A"/>
    <w:rsid w:val="0030782B"/>
    <w:rsid w:val="0031174F"/>
    <w:rsid w:val="00324F4C"/>
    <w:rsid w:val="0033002E"/>
    <w:rsid w:val="00330BB1"/>
    <w:rsid w:val="0033278A"/>
    <w:rsid w:val="00333AAB"/>
    <w:rsid w:val="00336B10"/>
    <w:rsid w:val="00344862"/>
    <w:rsid w:val="0034599E"/>
    <w:rsid w:val="00347E44"/>
    <w:rsid w:val="00360B29"/>
    <w:rsid w:val="0036287A"/>
    <w:rsid w:val="003644AB"/>
    <w:rsid w:val="003660CC"/>
    <w:rsid w:val="0036734F"/>
    <w:rsid w:val="00377E1F"/>
    <w:rsid w:val="00384C3D"/>
    <w:rsid w:val="0038732C"/>
    <w:rsid w:val="003908D1"/>
    <w:rsid w:val="0039355B"/>
    <w:rsid w:val="003953F2"/>
    <w:rsid w:val="003A3876"/>
    <w:rsid w:val="003B1166"/>
    <w:rsid w:val="003B4B2D"/>
    <w:rsid w:val="003B5FD9"/>
    <w:rsid w:val="003C4449"/>
    <w:rsid w:val="003D1E59"/>
    <w:rsid w:val="003D2218"/>
    <w:rsid w:val="003D53F2"/>
    <w:rsid w:val="003D711E"/>
    <w:rsid w:val="003E5F4F"/>
    <w:rsid w:val="003E610F"/>
    <w:rsid w:val="003F45F0"/>
    <w:rsid w:val="003F47AB"/>
    <w:rsid w:val="003F5CB6"/>
    <w:rsid w:val="00404D91"/>
    <w:rsid w:val="00410C2D"/>
    <w:rsid w:val="00414DE4"/>
    <w:rsid w:val="00431F15"/>
    <w:rsid w:val="00435691"/>
    <w:rsid w:val="00446B23"/>
    <w:rsid w:val="00450CBF"/>
    <w:rsid w:val="00451BD8"/>
    <w:rsid w:val="00452B5B"/>
    <w:rsid w:val="0046303A"/>
    <w:rsid w:val="00466FA4"/>
    <w:rsid w:val="00473142"/>
    <w:rsid w:val="00476620"/>
    <w:rsid w:val="0047720B"/>
    <w:rsid w:val="00480A5D"/>
    <w:rsid w:val="00492428"/>
    <w:rsid w:val="004A08E0"/>
    <w:rsid w:val="004A1F5C"/>
    <w:rsid w:val="004B2C25"/>
    <w:rsid w:val="004B3ECA"/>
    <w:rsid w:val="004C7DC3"/>
    <w:rsid w:val="004E1712"/>
    <w:rsid w:val="004E28E3"/>
    <w:rsid w:val="004F2DD9"/>
    <w:rsid w:val="004F789D"/>
    <w:rsid w:val="005166D9"/>
    <w:rsid w:val="005408C5"/>
    <w:rsid w:val="00541C1C"/>
    <w:rsid w:val="00541C5C"/>
    <w:rsid w:val="005522E7"/>
    <w:rsid w:val="0055767D"/>
    <w:rsid w:val="00562429"/>
    <w:rsid w:val="00563C35"/>
    <w:rsid w:val="00571911"/>
    <w:rsid w:val="00571A26"/>
    <w:rsid w:val="00587E34"/>
    <w:rsid w:val="00592818"/>
    <w:rsid w:val="0059643B"/>
    <w:rsid w:val="005A138A"/>
    <w:rsid w:val="005B7524"/>
    <w:rsid w:val="005C0FAD"/>
    <w:rsid w:val="005C554E"/>
    <w:rsid w:val="005C61B6"/>
    <w:rsid w:val="005C6DFE"/>
    <w:rsid w:val="005D285C"/>
    <w:rsid w:val="005D754B"/>
    <w:rsid w:val="005E32F7"/>
    <w:rsid w:val="005E3A04"/>
    <w:rsid w:val="005F327C"/>
    <w:rsid w:val="005F6314"/>
    <w:rsid w:val="00602502"/>
    <w:rsid w:val="00603A95"/>
    <w:rsid w:val="00607F17"/>
    <w:rsid w:val="006134D3"/>
    <w:rsid w:val="006137C9"/>
    <w:rsid w:val="0062588C"/>
    <w:rsid w:val="0063270B"/>
    <w:rsid w:val="006337BC"/>
    <w:rsid w:val="00633AC6"/>
    <w:rsid w:val="0064083E"/>
    <w:rsid w:val="00641285"/>
    <w:rsid w:val="00642C07"/>
    <w:rsid w:val="0064446B"/>
    <w:rsid w:val="006509F2"/>
    <w:rsid w:val="006529F7"/>
    <w:rsid w:val="00654912"/>
    <w:rsid w:val="006741F0"/>
    <w:rsid w:val="00675BFB"/>
    <w:rsid w:val="00675E3A"/>
    <w:rsid w:val="00681B38"/>
    <w:rsid w:val="00683EEA"/>
    <w:rsid w:val="00686A46"/>
    <w:rsid w:val="00690DA6"/>
    <w:rsid w:val="00693D4F"/>
    <w:rsid w:val="00695049"/>
    <w:rsid w:val="006952AC"/>
    <w:rsid w:val="006960DE"/>
    <w:rsid w:val="006969EB"/>
    <w:rsid w:val="00697D0E"/>
    <w:rsid w:val="006A000E"/>
    <w:rsid w:val="006A77AB"/>
    <w:rsid w:val="006C37BC"/>
    <w:rsid w:val="006D0968"/>
    <w:rsid w:val="006D6551"/>
    <w:rsid w:val="006E1F16"/>
    <w:rsid w:val="006E3E2A"/>
    <w:rsid w:val="006F2C81"/>
    <w:rsid w:val="006F354F"/>
    <w:rsid w:val="006F3962"/>
    <w:rsid w:val="006F3E6E"/>
    <w:rsid w:val="006F42A8"/>
    <w:rsid w:val="0070443B"/>
    <w:rsid w:val="00711D4A"/>
    <w:rsid w:val="00724AB5"/>
    <w:rsid w:val="00724DF9"/>
    <w:rsid w:val="00725F77"/>
    <w:rsid w:val="007262CA"/>
    <w:rsid w:val="0072678E"/>
    <w:rsid w:val="00731211"/>
    <w:rsid w:val="00733460"/>
    <w:rsid w:val="0074520B"/>
    <w:rsid w:val="0075265F"/>
    <w:rsid w:val="0075524E"/>
    <w:rsid w:val="007560A2"/>
    <w:rsid w:val="00762A36"/>
    <w:rsid w:val="00765CEB"/>
    <w:rsid w:val="00767F6F"/>
    <w:rsid w:val="00786558"/>
    <w:rsid w:val="00786C00"/>
    <w:rsid w:val="0079077E"/>
    <w:rsid w:val="00797A38"/>
    <w:rsid w:val="007A3FE2"/>
    <w:rsid w:val="007A58CD"/>
    <w:rsid w:val="007D2414"/>
    <w:rsid w:val="007E0FA5"/>
    <w:rsid w:val="007E6587"/>
    <w:rsid w:val="007F5AD4"/>
    <w:rsid w:val="007F74AB"/>
    <w:rsid w:val="007F74F5"/>
    <w:rsid w:val="00805441"/>
    <w:rsid w:val="00812662"/>
    <w:rsid w:val="00813297"/>
    <w:rsid w:val="008148C0"/>
    <w:rsid w:val="0081539C"/>
    <w:rsid w:val="00822D8E"/>
    <w:rsid w:val="00825278"/>
    <w:rsid w:val="00832B0E"/>
    <w:rsid w:val="00832B87"/>
    <w:rsid w:val="008345B4"/>
    <w:rsid w:val="00840A86"/>
    <w:rsid w:val="008412EE"/>
    <w:rsid w:val="008513B3"/>
    <w:rsid w:val="00852477"/>
    <w:rsid w:val="00853968"/>
    <w:rsid w:val="0085645D"/>
    <w:rsid w:val="0087031F"/>
    <w:rsid w:val="0087271F"/>
    <w:rsid w:val="008765F9"/>
    <w:rsid w:val="008800BA"/>
    <w:rsid w:val="008806C7"/>
    <w:rsid w:val="008832C2"/>
    <w:rsid w:val="00884A15"/>
    <w:rsid w:val="008871D4"/>
    <w:rsid w:val="008A1C16"/>
    <w:rsid w:val="008A339C"/>
    <w:rsid w:val="008A4ACD"/>
    <w:rsid w:val="008A663F"/>
    <w:rsid w:val="008B4C4B"/>
    <w:rsid w:val="008C2F91"/>
    <w:rsid w:val="008C70E1"/>
    <w:rsid w:val="008D190C"/>
    <w:rsid w:val="008D37E1"/>
    <w:rsid w:val="008E099C"/>
    <w:rsid w:val="008E1684"/>
    <w:rsid w:val="008E4AFF"/>
    <w:rsid w:val="008E780B"/>
    <w:rsid w:val="008F440B"/>
    <w:rsid w:val="008F6E18"/>
    <w:rsid w:val="008F7257"/>
    <w:rsid w:val="008F72E8"/>
    <w:rsid w:val="00901C61"/>
    <w:rsid w:val="0090209B"/>
    <w:rsid w:val="00903BDB"/>
    <w:rsid w:val="009134D0"/>
    <w:rsid w:val="00914CD6"/>
    <w:rsid w:val="00923428"/>
    <w:rsid w:val="00927D0D"/>
    <w:rsid w:val="009318BD"/>
    <w:rsid w:val="00934CB2"/>
    <w:rsid w:val="00945472"/>
    <w:rsid w:val="00945710"/>
    <w:rsid w:val="00951EB5"/>
    <w:rsid w:val="00955FCA"/>
    <w:rsid w:val="00956A4F"/>
    <w:rsid w:val="0096101F"/>
    <w:rsid w:val="0096239C"/>
    <w:rsid w:val="0096316A"/>
    <w:rsid w:val="00970F0A"/>
    <w:rsid w:val="00974544"/>
    <w:rsid w:val="00977BCC"/>
    <w:rsid w:val="009822B3"/>
    <w:rsid w:val="009828F9"/>
    <w:rsid w:val="00984738"/>
    <w:rsid w:val="00984EB2"/>
    <w:rsid w:val="00985B14"/>
    <w:rsid w:val="00993F49"/>
    <w:rsid w:val="009942DA"/>
    <w:rsid w:val="00995603"/>
    <w:rsid w:val="009966C9"/>
    <w:rsid w:val="009A2282"/>
    <w:rsid w:val="009A3E56"/>
    <w:rsid w:val="009A76EB"/>
    <w:rsid w:val="009B389A"/>
    <w:rsid w:val="009C41FD"/>
    <w:rsid w:val="009D4EE8"/>
    <w:rsid w:val="009D7243"/>
    <w:rsid w:val="009D7B0D"/>
    <w:rsid w:val="009E15B1"/>
    <w:rsid w:val="009E1AA1"/>
    <w:rsid w:val="009E7E93"/>
    <w:rsid w:val="009F1513"/>
    <w:rsid w:val="009F38AC"/>
    <w:rsid w:val="009F7C34"/>
    <w:rsid w:val="00A11BDF"/>
    <w:rsid w:val="00A155C7"/>
    <w:rsid w:val="00A20E69"/>
    <w:rsid w:val="00A2480E"/>
    <w:rsid w:val="00A41BC6"/>
    <w:rsid w:val="00A41E8B"/>
    <w:rsid w:val="00A4419A"/>
    <w:rsid w:val="00A4623D"/>
    <w:rsid w:val="00A51345"/>
    <w:rsid w:val="00A51D68"/>
    <w:rsid w:val="00A529A9"/>
    <w:rsid w:val="00A536BD"/>
    <w:rsid w:val="00A57697"/>
    <w:rsid w:val="00A6043E"/>
    <w:rsid w:val="00A60630"/>
    <w:rsid w:val="00A6082A"/>
    <w:rsid w:val="00A60F36"/>
    <w:rsid w:val="00A61386"/>
    <w:rsid w:val="00A667D3"/>
    <w:rsid w:val="00A70787"/>
    <w:rsid w:val="00A70FFB"/>
    <w:rsid w:val="00A72647"/>
    <w:rsid w:val="00A728BD"/>
    <w:rsid w:val="00A74A68"/>
    <w:rsid w:val="00A75C37"/>
    <w:rsid w:val="00A75C55"/>
    <w:rsid w:val="00A8528D"/>
    <w:rsid w:val="00A877A9"/>
    <w:rsid w:val="00AB725F"/>
    <w:rsid w:val="00AC5CE6"/>
    <w:rsid w:val="00AF6E3C"/>
    <w:rsid w:val="00AF77F6"/>
    <w:rsid w:val="00B07FE5"/>
    <w:rsid w:val="00B110AB"/>
    <w:rsid w:val="00B11D88"/>
    <w:rsid w:val="00B12BEF"/>
    <w:rsid w:val="00B15634"/>
    <w:rsid w:val="00B1741C"/>
    <w:rsid w:val="00B212CB"/>
    <w:rsid w:val="00B25E2C"/>
    <w:rsid w:val="00B34E16"/>
    <w:rsid w:val="00B36BF0"/>
    <w:rsid w:val="00B45120"/>
    <w:rsid w:val="00B50B52"/>
    <w:rsid w:val="00B522AB"/>
    <w:rsid w:val="00B54CEB"/>
    <w:rsid w:val="00B65A1E"/>
    <w:rsid w:val="00B70832"/>
    <w:rsid w:val="00B803C7"/>
    <w:rsid w:val="00B80E1B"/>
    <w:rsid w:val="00B84701"/>
    <w:rsid w:val="00B84B47"/>
    <w:rsid w:val="00B87A00"/>
    <w:rsid w:val="00B910FB"/>
    <w:rsid w:val="00B9154B"/>
    <w:rsid w:val="00B94C0A"/>
    <w:rsid w:val="00B9655F"/>
    <w:rsid w:val="00BA2D85"/>
    <w:rsid w:val="00BB0ECA"/>
    <w:rsid w:val="00BB2959"/>
    <w:rsid w:val="00BB29D8"/>
    <w:rsid w:val="00BB2E85"/>
    <w:rsid w:val="00BB37B5"/>
    <w:rsid w:val="00BC0617"/>
    <w:rsid w:val="00BC0FD9"/>
    <w:rsid w:val="00BC5518"/>
    <w:rsid w:val="00BC55C3"/>
    <w:rsid w:val="00BD3C42"/>
    <w:rsid w:val="00BD4101"/>
    <w:rsid w:val="00BD493B"/>
    <w:rsid w:val="00BD5DC6"/>
    <w:rsid w:val="00BE2879"/>
    <w:rsid w:val="00BE5144"/>
    <w:rsid w:val="00BF627C"/>
    <w:rsid w:val="00BF725C"/>
    <w:rsid w:val="00C024C5"/>
    <w:rsid w:val="00C06275"/>
    <w:rsid w:val="00C14E68"/>
    <w:rsid w:val="00C165B7"/>
    <w:rsid w:val="00C25818"/>
    <w:rsid w:val="00C27479"/>
    <w:rsid w:val="00C27A64"/>
    <w:rsid w:val="00C34381"/>
    <w:rsid w:val="00C35526"/>
    <w:rsid w:val="00C3636C"/>
    <w:rsid w:val="00C36B8D"/>
    <w:rsid w:val="00C43B16"/>
    <w:rsid w:val="00C452C8"/>
    <w:rsid w:val="00C47768"/>
    <w:rsid w:val="00C5126E"/>
    <w:rsid w:val="00C57039"/>
    <w:rsid w:val="00C635F9"/>
    <w:rsid w:val="00C67FB5"/>
    <w:rsid w:val="00C80143"/>
    <w:rsid w:val="00C83AC6"/>
    <w:rsid w:val="00CA23CA"/>
    <w:rsid w:val="00CB04AD"/>
    <w:rsid w:val="00CB0944"/>
    <w:rsid w:val="00CB6BAF"/>
    <w:rsid w:val="00CC20C2"/>
    <w:rsid w:val="00CD2447"/>
    <w:rsid w:val="00CD7F34"/>
    <w:rsid w:val="00CE0E90"/>
    <w:rsid w:val="00CE31C2"/>
    <w:rsid w:val="00CE46FC"/>
    <w:rsid w:val="00CE712F"/>
    <w:rsid w:val="00CE770B"/>
    <w:rsid w:val="00CE777E"/>
    <w:rsid w:val="00CF323D"/>
    <w:rsid w:val="00CF3829"/>
    <w:rsid w:val="00CF69D4"/>
    <w:rsid w:val="00D0368F"/>
    <w:rsid w:val="00D14122"/>
    <w:rsid w:val="00D16717"/>
    <w:rsid w:val="00D21FE6"/>
    <w:rsid w:val="00D229A0"/>
    <w:rsid w:val="00D274CD"/>
    <w:rsid w:val="00D32CD7"/>
    <w:rsid w:val="00D426FF"/>
    <w:rsid w:val="00D462DC"/>
    <w:rsid w:val="00D51963"/>
    <w:rsid w:val="00D52F6B"/>
    <w:rsid w:val="00D54FF3"/>
    <w:rsid w:val="00D61979"/>
    <w:rsid w:val="00D66C01"/>
    <w:rsid w:val="00D800BD"/>
    <w:rsid w:val="00D81731"/>
    <w:rsid w:val="00D839C1"/>
    <w:rsid w:val="00D86653"/>
    <w:rsid w:val="00D90539"/>
    <w:rsid w:val="00D93E13"/>
    <w:rsid w:val="00DA1BBC"/>
    <w:rsid w:val="00DA3A3F"/>
    <w:rsid w:val="00DB09C0"/>
    <w:rsid w:val="00DC3B3A"/>
    <w:rsid w:val="00DD7CF7"/>
    <w:rsid w:val="00DE1382"/>
    <w:rsid w:val="00DF63D0"/>
    <w:rsid w:val="00DF7057"/>
    <w:rsid w:val="00DF753E"/>
    <w:rsid w:val="00E0290E"/>
    <w:rsid w:val="00E213D3"/>
    <w:rsid w:val="00E22EE0"/>
    <w:rsid w:val="00E2364E"/>
    <w:rsid w:val="00E30D23"/>
    <w:rsid w:val="00E403D2"/>
    <w:rsid w:val="00E428C4"/>
    <w:rsid w:val="00E508A6"/>
    <w:rsid w:val="00E52F7C"/>
    <w:rsid w:val="00E53929"/>
    <w:rsid w:val="00E6612B"/>
    <w:rsid w:val="00E70236"/>
    <w:rsid w:val="00E8347D"/>
    <w:rsid w:val="00E874F7"/>
    <w:rsid w:val="00E8776D"/>
    <w:rsid w:val="00E97909"/>
    <w:rsid w:val="00EA4936"/>
    <w:rsid w:val="00EA678C"/>
    <w:rsid w:val="00EB0AC0"/>
    <w:rsid w:val="00EB1CC8"/>
    <w:rsid w:val="00EB5D5D"/>
    <w:rsid w:val="00EC5768"/>
    <w:rsid w:val="00ED0DF6"/>
    <w:rsid w:val="00ED6FE6"/>
    <w:rsid w:val="00EE2EB1"/>
    <w:rsid w:val="00EE5D8A"/>
    <w:rsid w:val="00EE72BC"/>
    <w:rsid w:val="00EF1707"/>
    <w:rsid w:val="00EF4666"/>
    <w:rsid w:val="00EF6821"/>
    <w:rsid w:val="00EF7EF7"/>
    <w:rsid w:val="00F01667"/>
    <w:rsid w:val="00F227BB"/>
    <w:rsid w:val="00F32944"/>
    <w:rsid w:val="00F3650E"/>
    <w:rsid w:val="00F46C7F"/>
    <w:rsid w:val="00F57031"/>
    <w:rsid w:val="00F57C3C"/>
    <w:rsid w:val="00F714E8"/>
    <w:rsid w:val="00F72756"/>
    <w:rsid w:val="00F8362C"/>
    <w:rsid w:val="00F96856"/>
    <w:rsid w:val="00FA0964"/>
    <w:rsid w:val="00FA0D14"/>
    <w:rsid w:val="00FA309C"/>
    <w:rsid w:val="00FA36C6"/>
    <w:rsid w:val="00FB0EE8"/>
    <w:rsid w:val="00FC4651"/>
    <w:rsid w:val="00FC5C92"/>
    <w:rsid w:val="00FC7DEC"/>
    <w:rsid w:val="00FD0016"/>
    <w:rsid w:val="00FD4965"/>
    <w:rsid w:val="00FF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0EC75-57DB-49D1-B1DB-04DDF4ED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4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exposedshow">
    <w:name w:val="text_exposed_show"/>
    <w:basedOn w:val="Policepardfaut"/>
    <w:rsid w:val="00B84701"/>
  </w:style>
  <w:style w:type="character" w:styleId="Lienhypertexte">
    <w:name w:val="Hyperlink"/>
    <w:basedOn w:val="Policepardfaut"/>
    <w:uiPriority w:val="99"/>
    <w:unhideWhenUsed/>
    <w:rsid w:val="00B84701"/>
    <w:rPr>
      <w:color w:val="0000FF"/>
      <w:u w:val="single"/>
    </w:rPr>
  </w:style>
  <w:style w:type="paragraph" w:customStyle="1" w:styleId="Textbody">
    <w:name w:val="Text body"/>
    <w:basedOn w:val="Normal"/>
    <w:rsid w:val="00B84701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ans" w:eastAsia="SimSun" w:hAnsi="Liberation Sans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4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21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536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42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sistance.declaration.ruches@agriculture.gouv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sdemarches.agriculture.gouv.f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</dc:creator>
  <cp:keywords/>
  <dc:description/>
  <cp:lastModifiedBy>Mairie</cp:lastModifiedBy>
  <cp:revision>2</cp:revision>
  <cp:lastPrinted>2017-05-11T09:30:00Z</cp:lastPrinted>
  <dcterms:created xsi:type="dcterms:W3CDTF">2018-07-05T13:45:00Z</dcterms:created>
  <dcterms:modified xsi:type="dcterms:W3CDTF">2018-07-05T13:45:00Z</dcterms:modified>
</cp:coreProperties>
</file>